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7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3B7019" w:rsidRDefault="006C57AA" w:rsidP="003B7019">
      <w:pPr>
        <w:tabs>
          <w:tab w:val="left" w:pos="4395"/>
          <w:tab w:val="left" w:pos="5670"/>
        </w:tabs>
        <w:spacing w:before="240"/>
        <w:rPr>
          <w:b/>
          <w:szCs w:val="24"/>
        </w:rPr>
      </w:pPr>
      <w:r>
        <w:rPr>
          <w:szCs w:val="24"/>
        </w:rPr>
        <w:tab/>
      </w:r>
      <w:r w:rsidR="003B7019">
        <w:rPr>
          <w:b/>
          <w:szCs w:val="24"/>
        </w:rPr>
        <w:t>STATUTÁRNÍ MĚSTO OTRAVA</w:t>
      </w:r>
    </w:p>
    <w:p w:rsidR="003B7019" w:rsidRDefault="003B7019" w:rsidP="003B7019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Úřad městského obvodu Vítkovice</w:t>
      </w:r>
    </w:p>
    <w:p w:rsidR="003B7019" w:rsidRPr="003B7019" w:rsidRDefault="003B7019" w:rsidP="003B7019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odbor výstavby, ŽP a SŘ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Mírové náměstí 1</w:t>
      </w:r>
    </w:p>
    <w:p w:rsidR="003B7019" w:rsidRDefault="003B7019" w:rsidP="003B7019">
      <w:pPr>
        <w:ind w:left="4395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703 79  Ostrava-Vítkovice</w:t>
      </w:r>
      <w:proofErr w:type="gramEnd"/>
    </w:p>
    <w:p w:rsidR="006C57AA" w:rsidRDefault="006C57AA" w:rsidP="003B7019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>ozn</w:t>
      </w:r>
      <w:r w:rsidR="003B7019">
        <w:rPr>
          <w:rFonts w:ascii="Times New Roman tučné" w:hAnsi="Times New Roman tučné" w:cs="Times New Roman"/>
          <w:i w:val="0"/>
          <w:caps/>
        </w:rPr>
        <w:t>ÁMENÍ ZÁMĚRU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podle ustanovení § 96 zákona č. 183/2006 Sb., o územním plánování a stavebním řádu (stavební </w:t>
      </w:r>
      <w:proofErr w:type="gramStart"/>
      <w:r>
        <w:rPr>
          <w:b w:val="0"/>
          <w:szCs w:val="24"/>
        </w:rPr>
        <w:t xml:space="preserve">zákon) </w:t>
      </w:r>
      <w:r w:rsidR="003B7019">
        <w:rPr>
          <w:b w:val="0"/>
          <w:szCs w:val="24"/>
        </w:rPr>
        <w:t xml:space="preserve">   </w:t>
      </w:r>
      <w:r>
        <w:rPr>
          <w:b w:val="0"/>
          <w:szCs w:val="24"/>
        </w:rPr>
        <w:t>a § 15</w:t>
      </w:r>
      <w:proofErr w:type="gramEnd"/>
      <w:r>
        <w:rPr>
          <w:b w:val="0"/>
          <w:szCs w:val="24"/>
        </w:rPr>
        <w:t xml:space="preserve"> vyhlášky č. 503/2006 Sb., o podrobnější úpravě územního rozhodování, územního opatření </w:t>
      </w:r>
      <w:r w:rsidR="003B7019">
        <w:rPr>
          <w:b w:val="0"/>
          <w:szCs w:val="24"/>
        </w:rPr>
        <w:t xml:space="preserve">           </w:t>
      </w:r>
      <w:r>
        <w:rPr>
          <w:b w:val="0"/>
          <w:szCs w:val="24"/>
        </w:rPr>
        <w:t>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:rsidR="006C57AA" w:rsidRDefault="006C57AA" w:rsidP="006C57AA">
      <w:r>
        <w:t>(druh a účel záměru, v případě souboru staveb označení jednotlivých staveb souboru, místo záměru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žadatel připojuje údaje obsažené v tomto bodě v 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AF5BE5">
        <w:rPr>
          <w:b/>
          <w:szCs w:val="24"/>
        </w:rPr>
      </w:r>
      <w:r w:rsidR="00AF5BE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AF5BE5">
        <w:rPr>
          <w:b/>
          <w:szCs w:val="24"/>
        </w:rPr>
      </w:r>
      <w:r w:rsidR="00AF5BE5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3B7019" w:rsidRDefault="003B7019" w:rsidP="006C57AA">
      <w:pPr>
        <w:pStyle w:val="Styl1"/>
      </w:pPr>
    </w:p>
    <w:p w:rsidR="003B7019" w:rsidRDefault="006C57AA" w:rsidP="003B7019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lastRenderedPageBreak/>
        <w:t xml:space="preserve">III.   Identifikační údaje </w:t>
      </w:r>
      <w:r w:rsidR="003B7019">
        <w:rPr>
          <w:b/>
        </w:rPr>
        <w:t>oznamovatele</w:t>
      </w:r>
    </w:p>
    <w:p w:rsidR="006C57AA" w:rsidRDefault="003B7019" w:rsidP="003B7019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       </w:t>
      </w:r>
      <w:r w:rsidR="006C57AA"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="006C57AA">
        <w:t>adresu</w:t>
      </w:r>
      <w:proofErr w:type="gramEnd"/>
      <w:r w:rsidR="006C57AA">
        <w:t xml:space="preserve"> pro doručování, není-li shodná s místem trvalého pobytu; právnická osoba uvede název nebo obchodní firmu, IČ, bylo-li přiděleno, adresu sídla </w:t>
      </w:r>
      <w:proofErr w:type="gramStart"/>
      <w:r w:rsidR="006C57AA">
        <w:t>popřípadě  též</w:t>
      </w:r>
      <w:proofErr w:type="gramEnd"/>
      <w:r w:rsidR="006C57AA">
        <w:t xml:space="preserve">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3B7019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 xml:space="preserve">Oznamuje-li záměr více oznamovatelů, </w:t>
      </w:r>
      <w:r w:rsidR="006C57AA">
        <w:rPr>
          <w:szCs w:val="24"/>
        </w:rPr>
        <w:t>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AF5BE5">
        <w:rPr>
          <w:szCs w:val="24"/>
        </w:rPr>
      </w:r>
      <w:r w:rsidR="00AF5BE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AF5BE5">
        <w:rPr>
          <w:szCs w:val="24"/>
        </w:rPr>
      </w:r>
      <w:r w:rsidR="00AF5BE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</w:t>
      </w:r>
      <w:r w:rsidR="003B7019">
        <w:rPr>
          <w:b/>
        </w:rPr>
        <w:t>Oznamovatel</w:t>
      </w:r>
      <w:r>
        <w:rPr>
          <w:b/>
        </w:rPr>
        <w:t xml:space="preserve">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AF5BE5">
        <w:rPr>
          <w:szCs w:val="24"/>
        </w:rPr>
      </w:r>
      <w:r w:rsidR="00AF5BE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3B7019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AF5BE5">
        <w:rPr>
          <w:szCs w:val="24"/>
        </w:rPr>
      </w:r>
      <w:r w:rsidR="00AF5BE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 xml:space="preserve">V.   </w:t>
      </w:r>
      <w:r>
        <w:tab/>
        <w:t>Popis záměru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3B7019" w:rsidRDefault="003B7019" w:rsidP="006C57AA">
      <w:pPr>
        <w:pStyle w:val="Styl1"/>
      </w:pPr>
      <w:r>
        <w:t>VI.  U dočasného stavebního záměru</w:t>
      </w:r>
    </w:p>
    <w:p w:rsidR="003B7019" w:rsidRPr="003B7019" w:rsidRDefault="003B7019" w:rsidP="006C57AA">
      <w:pPr>
        <w:pStyle w:val="Styl1"/>
        <w:rPr>
          <w:b w:val="0"/>
        </w:rPr>
      </w:pPr>
      <w:r>
        <w:tab/>
      </w:r>
      <w:r>
        <w:rPr>
          <w:b w:val="0"/>
        </w:rPr>
        <w:t>Doba trvání: …………………………………………………………………………………………….</w:t>
      </w:r>
    </w:p>
    <w:p w:rsidR="003B7019" w:rsidRDefault="003B7019" w:rsidP="006C57AA">
      <w:pPr>
        <w:pStyle w:val="Styl1"/>
      </w:pPr>
    </w:p>
    <w:p w:rsidR="006C57AA" w:rsidRDefault="006C57AA" w:rsidP="006C57AA">
      <w:pPr>
        <w:pStyle w:val="Styl1"/>
      </w:pPr>
      <w:r>
        <w:t>VI</w:t>
      </w:r>
      <w:r w:rsidR="003B7019">
        <w:t>I</w:t>
      </w:r>
      <w:r>
        <w:t>.  Posouzení vlivu záměru na životní prostředí podle zvláštního právního předpisu</w:t>
      </w:r>
    </w:p>
    <w:p w:rsidR="003B7019" w:rsidRDefault="003B7019" w:rsidP="006C57AA">
      <w:pPr>
        <w:pStyle w:val="Styl1"/>
      </w:pP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 w:rsidR="003B7019">
        <w:rPr>
          <w:szCs w:val="24"/>
        </w:rPr>
        <w:t xml:space="preserve">ze zákona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AF5BE5">
        <w:rPr>
          <w:szCs w:val="24"/>
        </w:rPr>
      </w:r>
      <w:r w:rsidR="00AF5BE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3B7019" w:rsidRDefault="003B7019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 xml:space="preserve">Záměr </w:t>
      </w:r>
      <w:r w:rsidRPr="003B7019"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 na základě správního aktu příslušného správního orgánu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AF5BE5">
        <w:rPr>
          <w:szCs w:val="24"/>
        </w:rPr>
      </w:r>
      <w:r w:rsidR="00AF5BE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</w:t>
      </w:r>
      <w:r w:rsidR="003B7019">
        <w:rPr>
          <w:szCs w:val="24"/>
        </w:rPr>
        <w:t>předmět ochrany nebo celistvost</w:t>
      </w:r>
      <w:r>
        <w:rPr>
          <w:szCs w:val="24"/>
        </w:rPr>
        <w:t xml:space="preserve"> evropsky významné lokality nebo ptačí oblasti</w:t>
      </w:r>
      <w:r w:rsidR="003B7019">
        <w:rPr>
          <w:szCs w:val="24"/>
        </w:rPr>
        <w:t>, pokud je podle zákona č. 114/19992 Sb. vyžadováno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AF5BE5">
        <w:rPr>
          <w:szCs w:val="24"/>
        </w:rPr>
      </w:r>
      <w:r w:rsidR="00AF5BE5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sdělení příslušného úřadu, že podlimitní záměr nepodléhá zjišťovacímu řízení</w:t>
      </w:r>
      <w:r w:rsidR="003B7019">
        <w:rPr>
          <w:szCs w:val="24"/>
        </w:rPr>
        <w:t>, je-li podle zákona č. 100/2001 Sb. vyžadováno</w:t>
      </w:r>
    </w:p>
    <w:p w:rsidR="003B7019" w:rsidRPr="003B7019" w:rsidRDefault="003B7019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 w:val="20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7"/>
      <w:r>
        <w:rPr>
          <w:sz w:val="20"/>
        </w:rPr>
        <w:instrText xml:space="preserve"> FORMCHECKBOX </w:instrText>
      </w:r>
      <w:r w:rsidR="00AF5BE5">
        <w:rPr>
          <w:sz w:val="20"/>
        </w:rPr>
      </w:r>
      <w:r w:rsidR="00AF5BE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 xml:space="preserve">   </w:t>
      </w:r>
      <w:r>
        <w:rPr>
          <w:szCs w:val="24"/>
        </w:rPr>
        <w:t>závěr zjišťovacího řízení, kterým se stanoví, že stavba / její změna nemůže mít významný vliv na životní prostředí, pokud je vyžadován podle zákona č. 100/2001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709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D23621" w:rsidRDefault="00D23621" w:rsidP="006C57AA">
            <w:pPr>
              <w:numPr>
                <w:ilvl w:val="0"/>
                <w:numId w:val="19"/>
              </w:numPr>
              <w:spacing w:before="60"/>
            </w:pPr>
            <w:r>
              <w:rPr>
                <w:szCs w:val="24"/>
              </w:rPr>
              <w:t>Není-li žadatel vlastníkem pozemku nebo stavby a není-li oprávněn ze služebnosti nebo z práva stavby požadovaný stavební záměr nebo opatření uskutečnit, dokládá souhlas vlastníka pozemku nebo stavby. Není-li žadatel o povolení změny dokončené stavby jejím vlastníkem, dokládá souhlas vlastníka stavby. K žádosti o povolení změny dokončené stavby v bytovém spoluvlastnictví vlastník jednotky dokládá souhlas společenství vlastníků, nebo správce, pokud společenství vlastníků nevzniklo.</w:t>
            </w:r>
          </w:p>
          <w:p w:rsidR="00D23621" w:rsidRDefault="00D23621" w:rsidP="00D23621">
            <w:pPr>
              <w:spacing w:before="60"/>
              <w:ind w:left="340"/>
              <w:rPr>
                <w:szCs w:val="24"/>
              </w:rPr>
            </w:pPr>
            <w:r>
              <w:rPr>
                <w:szCs w:val="24"/>
              </w:rPr>
              <w:t>Souhlas s navrhovaným stavebním záměrem musí být vyznačen na situačním výkresu dokumentace.</w:t>
            </w:r>
          </w:p>
          <w:p w:rsidR="00D23621" w:rsidRDefault="00D23621" w:rsidP="00D23621">
            <w:pPr>
              <w:spacing w:before="60"/>
              <w:ind w:left="340"/>
            </w:pPr>
            <w:r>
              <w:rPr>
                <w:szCs w:val="24"/>
              </w:rPr>
              <w:t>Souhlas se nedokládá, je-li pro získání potřebných práv k pozemku nebo stavbě pro požadovaný stavební záměr nebo opatření stanoven účel vyvlastnění zákonem.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D23621">
            <w:pPr>
              <w:spacing w:before="60"/>
              <w:ind w:left="340"/>
              <w:rPr>
                <w:szCs w:val="24"/>
              </w:rPr>
            </w:pP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F5BE5">
              <w:rPr>
                <w:szCs w:val="24"/>
              </w:rPr>
            </w:r>
            <w:r w:rsidR="00AF5B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F5BE5">
              <w:rPr>
                <w:szCs w:val="24"/>
              </w:rPr>
            </w:r>
            <w:r w:rsidR="00AF5B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AF5BE5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Souhlasy osob, </w:t>
            </w:r>
            <w:r w:rsidR="00D23621">
              <w:rPr>
                <w:szCs w:val="24"/>
              </w:rPr>
              <w:t>jejichž vlastnické nebo jiné věcné prá</w:t>
            </w:r>
            <w:r w:rsidR="00AF5BE5">
              <w:rPr>
                <w:szCs w:val="24"/>
              </w:rPr>
              <w:t>v</w:t>
            </w:r>
            <w:r w:rsidR="00D23621">
              <w:rPr>
                <w:szCs w:val="24"/>
              </w:rPr>
              <w:t>o k sousedním stavbám anebo sousedním pozemkům nebo stavbám na nich může být umístěním záměru přímo dotčeno</w:t>
            </w:r>
            <w:r>
              <w:rPr>
                <w:szCs w:val="24"/>
              </w:rPr>
              <w:t>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D23621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6709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</w:p>
          <w:p w:rsidR="002B6709" w:rsidRDefault="002B6709" w:rsidP="002B6709">
            <w:pPr>
              <w:rPr>
                <w:szCs w:val="24"/>
              </w:rPr>
            </w:pPr>
          </w:p>
          <w:p w:rsidR="006C57AA" w:rsidRDefault="006C57AA" w:rsidP="002B6709">
            <w:pPr>
              <w:rPr>
                <w:szCs w:val="24"/>
              </w:rPr>
            </w:pPr>
          </w:p>
          <w:p w:rsidR="002B6709" w:rsidRPr="002B6709" w:rsidRDefault="002B6709" w:rsidP="002B670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31"/>
            <w:r>
              <w:rPr>
                <w:szCs w:val="24"/>
              </w:rPr>
              <w:instrText xml:space="preserve"> FORMCHECKBOX </w:instrText>
            </w:r>
            <w:r w:rsidR="00AF5BE5">
              <w:rPr>
                <w:szCs w:val="24"/>
              </w:rPr>
            </w:r>
            <w:r w:rsidR="00AF5BE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23621" w:rsidP="00D23621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Jde-li o záměr, který nevyžaduje posouzení jejích vlivů na životní prostředí na základě správního aktu příslušného orgánu,  </w:t>
            </w:r>
          </w:p>
          <w:p w:rsidR="00D23621" w:rsidRDefault="00D23621" w:rsidP="00D23621">
            <w:pPr>
              <w:spacing w:before="6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8"/>
            <w:r>
              <w:rPr>
                <w:sz w:val="20"/>
              </w:rPr>
              <w:instrText xml:space="preserve"> FORMCHECKBOX </w:instrText>
            </w:r>
            <w:r w:rsidR="00AF5BE5">
              <w:rPr>
                <w:sz w:val="20"/>
              </w:rPr>
            </w:r>
            <w:r w:rsidR="00AF5BE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 </w:t>
            </w:r>
            <w:r>
              <w:rPr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</w:p>
          <w:p w:rsidR="00D23621" w:rsidRDefault="00D23621" w:rsidP="00D23621">
            <w:pPr>
              <w:spacing w:before="6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9"/>
            <w:r>
              <w:rPr>
                <w:sz w:val="20"/>
              </w:rPr>
              <w:instrText xml:space="preserve"> FORMCHECKBOX </w:instrText>
            </w:r>
            <w:r w:rsidR="00AF5BE5">
              <w:rPr>
                <w:sz w:val="20"/>
              </w:rPr>
            </w:r>
            <w:r w:rsidR="00AF5BE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 </w:t>
            </w:r>
            <w:r>
              <w:rPr>
                <w:szCs w:val="24"/>
              </w:rPr>
              <w:t>sdělení příslušného úřadu, že stavba / její změna, která je podlimitním záměrem, nepodléhá zjišťovacímu řízení, je-li podle zákona č. 100/2001 Sb. vyžadováno, nebo</w:t>
            </w:r>
          </w:p>
          <w:p w:rsidR="002B6709" w:rsidRDefault="00D23621" w:rsidP="002B6709">
            <w:pPr>
              <w:spacing w:before="60"/>
              <w:ind w:left="742" w:hanging="40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0"/>
            <w:r>
              <w:rPr>
                <w:sz w:val="20"/>
              </w:rPr>
              <w:instrText xml:space="preserve"> FORMCHECKBOX </w:instrText>
            </w:r>
            <w:r w:rsidR="00AF5BE5">
              <w:rPr>
                <w:sz w:val="20"/>
              </w:rPr>
            </w:r>
            <w:r w:rsidR="00AF5BE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>závěr zjišťovacího řízení, že stavba / její změna nemůže mít významný vliv na životní prostředí, pokud je vyžadován podle zákona č. 100/2001 Sb.</w:t>
            </w:r>
          </w:p>
          <w:p w:rsidR="002B6709" w:rsidRPr="00D23621" w:rsidRDefault="002B6709" w:rsidP="002B6709">
            <w:pPr>
              <w:spacing w:before="60"/>
              <w:ind w:left="459" w:hanging="426"/>
              <w:rPr>
                <w:szCs w:val="24"/>
              </w:rPr>
            </w:pPr>
            <w:r>
              <w:rPr>
                <w:szCs w:val="24"/>
              </w:rPr>
              <w:t>8. Jde-li o stavbu, u které je vykonáván státní požární dozor o požární ochraně, požárně bezpečnostní řešení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2B6709">
            <w:pPr>
              <w:pStyle w:val="Odstavecseseznamem"/>
              <w:numPr>
                <w:ilvl w:val="0"/>
                <w:numId w:val="38"/>
              </w:numPr>
              <w:spacing w:before="60"/>
              <w:rPr>
                <w:szCs w:val="24"/>
              </w:rPr>
            </w:pPr>
            <w:r w:rsidRPr="002B6709">
              <w:rPr>
                <w:szCs w:val="24"/>
              </w:rPr>
              <w:t>Závazná stanoviska dotčených orgánů, popřípadě jejich rozhodnutí opatřená doložkou právní moci,</w:t>
            </w:r>
            <w:r w:rsidR="002B6709">
              <w:rPr>
                <w:szCs w:val="24"/>
              </w:rPr>
              <w:t xml:space="preserve"> </w:t>
            </w:r>
            <w:r w:rsidRPr="002B6709">
              <w:rPr>
                <w:szCs w:val="24"/>
              </w:rPr>
              <w:t xml:space="preserve">s uvedením příslušného orgánu, </w:t>
            </w:r>
            <w:proofErr w:type="gramStart"/>
            <w:r w:rsidRPr="002B6709">
              <w:rPr>
                <w:szCs w:val="24"/>
              </w:rPr>
              <w:t>č.j.</w:t>
            </w:r>
            <w:proofErr w:type="gramEnd"/>
            <w:r w:rsidRPr="002B6709">
              <w:rPr>
                <w:szCs w:val="24"/>
              </w:rPr>
              <w:t xml:space="preserve"> a data vydání, a to na úseku:</w:t>
            </w:r>
          </w:p>
          <w:p w:rsidR="00AF5BE5" w:rsidRDefault="00AF5BE5" w:rsidP="00AF5BE5">
            <w:pPr>
              <w:pStyle w:val="Odstavecseseznamem"/>
              <w:spacing w:before="60"/>
              <w:ind w:left="360"/>
              <w:rPr>
                <w:szCs w:val="24"/>
              </w:rPr>
            </w:pPr>
          </w:p>
          <w:p w:rsidR="002B6709" w:rsidRDefault="002B6709" w:rsidP="002B6709">
            <w:pPr>
              <w:pStyle w:val="Odstavecseseznamem"/>
              <w:spacing w:before="60"/>
              <w:ind w:left="3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2"/>
            <w:r>
              <w:rPr>
                <w:sz w:val="20"/>
              </w:rPr>
              <w:instrText xml:space="preserve"> FORMCHECKBOX </w:instrText>
            </w:r>
            <w:r w:rsidR="00AF5BE5">
              <w:rPr>
                <w:sz w:val="20"/>
              </w:rPr>
            </w:r>
            <w:r w:rsidR="00AF5BE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 posuzování souladu s ÚPD (v případě, že je vydáváno závazné stanovisko podle § 96b stavebního zákona)</w:t>
            </w:r>
          </w:p>
          <w:p w:rsidR="002B6709" w:rsidRPr="002B6709" w:rsidRDefault="002B6709" w:rsidP="002B6709">
            <w:pPr>
              <w:pStyle w:val="Odstavecseseznamem"/>
              <w:spacing w:before="60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ochrany přírody a </w:t>
            </w:r>
            <w:proofErr w:type="gramStart"/>
            <w:r>
              <w:rPr>
                <w:color w:val="000000"/>
                <w:sz w:val="20"/>
                <w:szCs w:val="20"/>
              </w:rPr>
              <w:t>krajiny   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ovzduší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odpadového hospodářství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veřejného zdraví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veterinární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energetiky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ab/>
            </w:r>
            <w:r w:rsidR="002B6709" w:rsidRPr="002B6709">
              <w:rPr>
                <w:sz w:val="20"/>
                <w:szCs w:val="20"/>
              </w:rPr>
              <w:t>mírové</w:t>
            </w:r>
            <w:r w:rsidR="002B6709"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využívání jaderné energie a ionizujícího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záření </w:t>
            </w:r>
            <w:r w:rsidR="002B6709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obrany státu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bezpečnosti státu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="002B6709">
              <w:rPr>
                <w:color w:val="000000"/>
                <w:sz w:val="20"/>
                <w:szCs w:val="20"/>
              </w:rPr>
              <w:t>ochrany obyvatelstva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požární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bezpečnosti práce</w:t>
            </w:r>
            <w:r>
              <w:rPr>
                <w:sz w:val="20"/>
                <w:szCs w:val="20"/>
              </w:rPr>
              <w:tab/>
              <w:t>..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další…………………</w:t>
            </w:r>
            <w:proofErr w:type="gramStart"/>
            <w:r>
              <w:rPr>
                <w:color w:val="000000"/>
                <w:sz w:val="20"/>
                <w:szCs w:val="20"/>
              </w:rPr>
              <w:t>…...</w:t>
            </w:r>
            <w:r w:rsidR="00AF5BE5">
              <w:rPr>
                <w:color w:val="000000"/>
                <w:sz w:val="20"/>
                <w:szCs w:val="20"/>
              </w:rPr>
              <w:t>.</w:t>
            </w:r>
            <w:bookmarkStart w:id="6" w:name="_GoBack"/>
            <w:bookmarkEnd w:id="6"/>
            <w:r>
              <w:rPr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color w:val="000000"/>
                <w:sz w:val="20"/>
                <w:szCs w:val="20"/>
              </w:rPr>
              <w:t>……………………………………………………..……..……………………….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2B6709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6C57AA" w:rsidRDefault="006C57AA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proofErr w:type="gramStart"/>
            <w:r>
              <w:rPr>
                <w:sz w:val="20"/>
              </w:rPr>
              <w:t>elektřiny</w:t>
            </w:r>
            <w:r>
              <w:t xml:space="preserve"> </w:t>
            </w:r>
            <w:r>
              <w:tab/>
              <w:t>...…</w:t>
            </w:r>
            <w:proofErr w:type="gramEnd"/>
            <w:r>
              <w:t>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plynu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t>……...…………………………………………………………………………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vody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kanalizace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rozvodu tepla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AF5BE5">
              <w:rPr>
                <w:b/>
                <w:sz w:val="20"/>
                <w:szCs w:val="20"/>
              </w:rPr>
            </w:r>
            <w:r w:rsidR="00AF5BE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2B6709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2B6709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</w:t>
            </w:r>
          </w:p>
          <w:p w:rsidR="006C57AA" w:rsidRDefault="006C57AA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  <w:p w:rsidR="006C57AA" w:rsidRDefault="006C57AA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F5BE5">
              <w:rPr>
                <w:b/>
                <w:szCs w:val="24"/>
              </w:rPr>
            </w:r>
            <w:r w:rsidR="00AF5BE5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III. žádosti</w:t>
            </w:r>
          </w:p>
        </w:tc>
      </w:tr>
    </w:tbl>
    <w:p w:rsidR="006C57AA" w:rsidRDefault="006C57AA" w:rsidP="006C57AA"/>
    <w:p w:rsidR="006C57AA" w:rsidRDefault="006C57AA" w:rsidP="006C57AA"/>
    <w:p w:rsidR="00837491" w:rsidRDefault="00837491" w:rsidP="00EB68E0">
      <w:pPr>
        <w:jc w:val="right"/>
      </w:pPr>
    </w:p>
    <w:sectPr w:rsidR="00837491" w:rsidSect="00EB68E0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16964A1"/>
    <w:multiLevelType w:val="hybridMultilevel"/>
    <w:tmpl w:val="932C8A8A"/>
    <w:lvl w:ilvl="0" w:tplc="9D321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706974"/>
    <w:multiLevelType w:val="hybridMultilevel"/>
    <w:tmpl w:val="B8D67936"/>
    <w:lvl w:ilvl="0" w:tplc="375E8BB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9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B25AA"/>
    <w:multiLevelType w:val="hybridMultilevel"/>
    <w:tmpl w:val="60D8C668"/>
    <w:lvl w:ilvl="0" w:tplc="245AE390">
      <w:start w:val="10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3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32"/>
  </w:num>
  <w:num w:numId="6">
    <w:abstractNumId w:val="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6"/>
  </w:num>
  <w:num w:numId="37">
    <w:abstractNumId w:val="7"/>
  </w:num>
  <w:num w:numId="38">
    <w:abstractNumId w:val="9"/>
  </w:num>
  <w:num w:numId="39">
    <w:abstractNumId w:val="15"/>
  </w:num>
  <w:num w:numId="40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2B6709"/>
    <w:rsid w:val="002F7804"/>
    <w:rsid w:val="003B7019"/>
    <w:rsid w:val="003E17E6"/>
    <w:rsid w:val="004B3A2B"/>
    <w:rsid w:val="004F4B72"/>
    <w:rsid w:val="006C57AA"/>
    <w:rsid w:val="00837491"/>
    <w:rsid w:val="00894515"/>
    <w:rsid w:val="009C456C"/>
    <w:rsid w:val="009F77A6"/>
    <w:rsid w:val="00AF5BE5"/>
    <w:rsid w:val="00D23621"/>
    <w:rsid w:val="00EA7ED9"/>
    <w:rsid w:val="00E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6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1932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6</cp:revision>
  <dcterms:created xsi:type="dcterms:W3CDTF">2013-03-18T12:08:00Z</dcterms:created>
  <dcterms:modified xsi:type="dcterms:W3CDTF">2018-05-21T08:34:00Z</dcterms:modified>
</cp:coreProperties>
</file>